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Pyramids and cones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Area and volume   ·   Lesson 7 of 7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of a square with side 6?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State Pythagoras' theorem.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a² + b² = c²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⅓ of 36 multiplied by 9?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108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area of a circle with radius 4, in terms of π?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16π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is the volume of a prism?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Cross-sectional area times length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pyramid using ⅓ × base area × h.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and curved surface area of a cone.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Pythagoras to find a slant height.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frustum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Pyramids and Cones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The perpendicular height is not the slant height.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A square-based pyramid and a cone, each with perpendicular height marked and the cone's slant height labelled.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The Key Fact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3D7FD6"/>
        </w:pBdr>
      </w:pPr>
      <w:r>
        <w:rPr>
          <w:rFonts w:ascii="Georgia" w:hAnsi="Georgia" w:eastAsia="Georgia" w:cs="Georgia"/>
          <w:color w:val="2B3038"/>
          <w:sz w:val="30"/>
          <w:szCs w:val="30"/>
          <w:b w:val="1"/>
          <w:bCs w:val="1"/>
        </w:rPr>
        <w:t xml:space="preserve">A pyramid or cone has one third of the volume of the prism or cylinder with the same base and height.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V = ⅓ × base area × perpendicular height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Pyramid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square-based pyramid has base side 6 cm and perpendicular height 9 cm. Find its volume.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Area of the base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6 × 6 = 36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= ⅓ × base area × 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36 × 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108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108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Cone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has base radius 4 cm and perpendicular height 9 cm. Find its volume in terms of π and to 1 decimal place.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= ⅓πr² 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π × 16 × 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48π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As a decimal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150.8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48π= 150.8 cm³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Slant Height and Curved Surface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has base radius 5 cm and perpendicular height 12 cm. Find (a) the slant height, and (b) the curved surface area in terms of π.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The radius, height and slant height form a right-angled triangle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l² = 5² + 12² = 169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Slant height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l = 13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Curved surface area = πr l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π × 5 × 13 = 65π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13 cm (b) 65π cm² (204.2 cm²)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Formulae for Pyramids and Cones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The volume formula for a cone is on the formulae sheet; the curved surface area of a cone is too.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Solid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Volume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Surface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Pyramid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⅓ × base area × 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Add the areas of all the faces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Cone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⅓πr² 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Curved surface πr l; base πr²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Slant height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l = √(r² + h²)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Pythagoras in the cone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Frustums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 cone with its top cut off.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Volume of a Frustum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of radius 6 cm and height 12 cm has a small cone of radius 3 cm and height 6 cm cut off the top. Find the volume of the frustum that is left, in terms of π.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the whole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π × 6² × 12 = 144π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Volume of the small cone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⅓ × π × 3² × 6 = 18π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Subtract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144π− 18π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126π cm³ (395.8 cm³)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Pyramid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solid with a polygon base and triangular faces meeting at a point.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Apex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point at the top of a pyramid or cone.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Cone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solid with a circular base and a curved surface up to an apex.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Perpendicular height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height measured at right angles to the base.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Slant height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distance from the apex down the side of a cone to the base edge.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Frustum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What is left when the top of a cone or pyramid is cut off parallel to the base.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Ice Cream Cone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A cone has radius 3 cm and slant height 10 cm. Work out the perpendicular height, the volume of the cone, and the volume of a hemisphere of ice cream of radius 3 cm on top. Will the ice cream fit inside the cone if it melts?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Pythagoras for the height.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each volume formula.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Compare.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Height = √(100 − 9) = 9.54 cm. Cone volume = ⅓π × 9 × 9.54 = 89.9 cm³. Hemisphere = ⅔π × 27 = 56.5 cm³. The ice cream volume is less than the cone volume, so it would fit.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pyramid.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cone.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Pythagoras to find a slant height.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curved surface area of a cone.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total surface area of a cone.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Work backwards to find a height.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the volume of a frustum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Give answers in terms of π.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Pyramid and cone volume: one third of base area times perpendicular height.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Cone curved surface πr l, with l = √(r² + h²).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Do not confuse perpendicular height with slant height.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Frustum: whole cone minus small cone (Higher).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cone has radius 5 cm and vertical height 12 cm. Work out the curved surface area of the cone. Give your answer in terms of π.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Find the slant height with Pythagoras before you use πr l. The vertical height goes in the volume formula; the slant height goes in the surface area formula.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Pyramids and cones - Notes</dc:title>
  <dc:description/>
  <dc:subject>Area and volume</dc:subject>
  <cp:keywords/>
  <cp:category/>
  <cp:lastModifiedBy/>
  <dcterms:created xsi:type="dcterms:W3CDTF">2026-09-30T11:05:23+01:00</dcterms:created>
  <dcterms:modified xsi:type="dcterms:W3CDTF">2026-09-30T11:05:23+01:00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